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92"/>
      </w:tblGrid>
      <w:tr w:rsidR="00EF7A5B" w:rsidRPr="00EF7A5B" w:rsidTr="00EF7A5B">
        <w:trPr>
          <w:trHeight w:val="5368"/>
        </w:trPr>
        <w:tc>
          <w:tcPr>
            <w:tcW w:w="1009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7A5B" w:rsidRPr="00EF7A5B" w:rsidRDefault="00EF7A5B" w:rsidP="00EF7A5B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42"/>
                <w:szCs w:val="42"/>
              </w:rPr>
            </w:pPr>
            <w:r>
              <w:rPr>
                <w:rFonts w:ascii="굴림" w:eastAsia="굴림" w:hAnsi="굴림" w:cs="굴림"/>
                <w:b/>
                <w:bCs/>
                <w:noProof/>
                <w:color w:val="000000"/>
                <w:kern w:val="0"/>
                <w:sz w:val="42"/>
                <w:szCs w:val="42"/>
              </w:rPr>
              <w:drawing>
                <wp:inline distT="0" distB="0" distL="0" distR="0">
                  <wp:extent cx="4253230" cy="3371850"/>
                  <wp:effectExtent l="0" t="0" r="0" b="0"/>
                  <wp:docPr id="1" name="_x39893520" descr="EMB000013e439f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9893520" descr="EMB000013e439f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3230" cy="337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7A5B" w:rsidRPr="00EF7A5B" w:rsidRDefault="00EF7A5B" w:rsidP="00EF7A5B">
      <w:pPr>
        <w:spacing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EF7A5B" w:rsidRPr="00EF7A5B" w:rsidRDefault="00EF7A5B" w:rsidP="00EF7A5B">
      <w:pPr>
        <w:wordWrap/>
        <w:spacing w:line="384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50"/>
          <w:szCs w:val="50"/>
        </w:rPr>
      </w:pPr>
    </w:p>
    <w:p w:rsidR="00EF7A5B" w:rsidRPr="00EF7A5B" w:rsidRDefault="00EF7A5B" w:rsidP="00EF7A5B">
      <w:pPr>
        <w:wordWrap/>
        <w:spacing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58"/>
          <w:szCs w:val="58"/>
        </w:rPr>
      </w:pPr>
      <w:r w:rsidRPr="00EF7A5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58"/>
          <w:szCs w:val="58"/>
        </w:rPr>
        <w:t>‘</w:t>
      </w:r>
      <w:r w:rsidRPr="00EF7A5B">
        <w:rPr>
          <w:rFonts w:ascii="굴림" w:eastAsia="함초롬바탕" w:hAnsi="굴림" w:cs="굴림"/>
          <w:b/>
          <w:bCs/>
          <w:color w:val="000000"/>
          <w:kern w:val="0"/>
          <w:sz w:val="58"/>
          <w:szCs w:val="58"/>
        </w:rPr>
        <w:t>바람골목</w:t>
      </w:r>
      <w:r w:rsidRPr="00EF7A5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58"/>
          <w:szCs w:val="58"/>
        </w:rPr>
        <w:t xml:space="preserve">’ </w:t>
      </w:r>
      <w:r w:rsidRPr="00EF7A5B">
        <w:rPr>
          <w:rFonts w:ascii="굴림" w:eastAsia="함초롬바탕" w:hAnsi="굴림" w:cs="굴림"/>
          <w:b/>
          <w:bCs/>
          <w:color w:val="000000"/>
          <w:kern w:val="0"/>
          <w:sz w:val="58"/>
          <w:szCs w:val="58"/>
        </w:rPr>
        <w:t>청춘프로젝트</w:t>
      </w:r>
      <w:r w:rsidRPr="00EF7A5B">
        <w:rPr>
          <w:rFonts w:ascii="굴림" w:eastAsia="함초롬바탕" w:hAnsi="굴림" w:cs="굴림"/>
          <w:b/>
          <w:bCs/>
          <w:color w:val="000000"/>
          <w:kern w:val="0"/>
          <w:sz w:val="58"/>
          <w:szCs w:val="58"/>
        </w:rPr>
        <w:t xml:space="preserve"> </w:t>
      </w:r>
      <w:r w:rsidRPr="00EF7A5B">
        <w:rPr>
          <w:rFonts w:ascii="굴림" w:eastAsia="함초롬바탕" w:hAnsi="굴림" w:cs="굴림"/>
          <w:b/>
          <w:bCs/>
          <w:color w:val="000000"/>
          <w:kern w:val="0"/>
          <w:sz w:val="58"/>
          <w:szCs w:val="58"/>
        </w:rPr>
        <w:t>지원서</w:t>
      </w:r>
    </w:p>
    <w:p w:rsidR="00EF7A5B" w:rsidRPr="00EF7A5B" w:rsidRDefault="00EF7A5B" w:rsidP="00EF7A5B">
      <w:pPr>
        <w:wordWrap/>
        <w:spacing w:line="384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50"/>
          <w:szCs w:val="5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6"/>
        <w:gridCol w:w="8046"/>
      </w:tblGrid>
      <w:tr w:rsidR="00EF7A5B" w:rsidRPr="00EF7A5B" w:rsidTr="00EF7A5B">
        <w:trPr>
          <w:trHeight w:val="709"/>
        </w:trPr>
        <w:tc>
          <w:tcPr>
            <w:tcW w:w="20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7A5B" w:rsidRPr="00EF7A5B" w:rsidRDefault="00EF7A5B" w:rsidP="00EF7A5B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F7A5B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38"/>
                <w:szCs w:val="38"/>
              </w:rPr>
              <w:t>성</w:t>
            </w:r>
            <w:r w:rsidRPr="00EF7A5B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38"/>
                <w:szCs w:val="38"/>
              </w:rPr>
              <w:t xml:space="preserve"> </w:t>
            </w:r>
            <w:r w:rsidRPr="00EF7A5B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38"/>
                <w:szCs w:val="38"/>
              </w:rPr>
              <w:t>명</w:t>
            </w:r>
          </w:p>
        </w:tc>
        <w:tc>
          <w:tcPr>
            <w:tcW w:w="8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7A5B" w:rsidRPr="00EF7A5B" w:rsidRDefault="00EF7A5B" w:rsidP="00EF7A5B">
            <w:pPr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EF7A5B" w:rsidRPr="00EF7A5B" w:rsidTr="00EF7A5B">
        <w:trPr>
          <w:trHeight w:val="709"/>
        </w:trPr>
        <w:tc>
          <w:tcPr>
            <w:tcW w:w="20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7A5B" w:rsidRPr="00EF7A5B" w:rsidRDefault="00EF7A5B" w:rsidP="00EF7A5B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F7A5B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38"/>
                <w:szCs w:val="38"/>
              </w:rPr>
              <w:t>생년월일</w:t>
            </w:r>
          </w:p>
        </w:tc>
        <w:tc>
          <w:tcPr>
            <w:tcW w:w="8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7A5B" w:rsidRPr="00EF7A5B" w:rsidRDefault="00EF7A5B" w:rsidP="00EF7A5B">
            <w:pPr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EF7A5B" w:rsidRPr="00EF7A5B" w:rsidTr="00EF7A5B">
        <w:trPr>
          <w:trHeight w:val="709"/>
        </w:trPr>
        <w:tc>
          <w:tcPr>
            <w:tcW w:w="20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7A5B" w:rsidRPr="00EF7A5B" w:rsidRDefault="00EF7A5B" w:rsidP="00EF7A5B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F7A5B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38"/>
                <w:szCs w:val="38"/>
              </w:rPr>
              <w:t>연</w:t>
            </w:r>
            <w:r w:rsidRPr="00EF7A5B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38"/>
                <w:szCs w:val="38"/>
              </w:rPr>
              <w:t xml:space="preserve"> </w:t>
            </w:r>
            <w:r w:rsidRPr="00EF7A5B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38"/>
                <w:szCs w:val="38"/>
              </w:rPr>
              <w:t>락</w:t>
            </w:r>
            <w:r w:rsidRPr="00EF7A5B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38"/>
                <w:szCs w:val="38"/>
              </w:rPr>
              <w:t xml:space="preserve"> </w:t>
            </w:r>
            <w:r w:rsidRPr="00EF7A5B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38"/>
                <w:szCs w:val="38"/>
              </w:rPr>
              <w:t>처</w:t>
            </w:r>
          </w:p>
        </w:tc>
        <w:tc>
          <w:tcPr>
            <w:tcW w:w="8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7A5B" w:rsidRPr="00EF7A5B" w:rsidRDefault="00EF7A5B" w:rsidP="00EF7A5B">
            <w:pPr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EF7A5B" w:rsidRPr="00EF7A5B" w:rsidTr="00EF7A5B">
        <w:trPr>
          <w:trHeight w:val="709"/>
        </w:trPr>
        <w:tc>
          <w:tcPr>
            <w:tcW w:w="20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7A5B" w:rsidRPr="00EF7A5B" w:rsidRDefault="00EF7A5B" w:rsidP="00EF7A5B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38"/>
                <w:szCs w:val="38"/>
              </w:rPr>
            </w:pPr>
            <w:r w:rsidRPr="00EF7A5B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38"/>
                <w:szCs w:val="38"/>
              </w:rPr>
              <w:t>이</w:t>
            </w:r>
            <w:r w:rsidRPr="00EF7A5B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38"/>
                <w:szCs w:val="38"/>
              </w:rPr>
              <w:t xml:space="preserve"> </w:t>
            </w:r>
            <w:r w:rsidRPr="00EF7A5B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38"/>
                <w:szCs w:val="38"/>
              </w:rPr>
              <w:t>메</w:t>
            </w:r>
            <w:r w:rsidRPr="00EF7A5B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38"/>
                <w:szCs w:val="38"/>
              </w:rPr>
              <w:t xml:space="preserve"> </w:t>
            </w:r>
            <w:r w:rsidRPr="00EF7A5B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38"/>
                <w:szCs w:val="38"/>
              </w:rPr>
              <w:t>일</w:t>
            </w:r>
          </w:p>
        </w:tc>
        <w:tc>
          <w:tcPr>
            <w:tcW w:w="8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7A5B" w:rsidRPr="00EF7A5B" w:rsidRDefault="00EF7A5B" w:rsidP="00EF7A5B">
            <w:pPr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</w:tbl>
    <w:p w:rsidR="00DE61FF" w:rsidRDefault="00DE61FF"/>
    <w:p w:rsidR="00EF7A5B" w:rsidRDefault="00EF7A5B">
      <w:pPr>
        <w:rPr>
          <w:rFonts w:hint="eastAsia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1"/>
        <w:gridCol w:w="1034"/>
        <w:gridCol w:w="503"/>
        <w:gridCol w:w="517"/>
        <w:gridCol w:w="542"/>
        <w:gridCol w:w="418"/>
        <w:gridCol w:w="234"/>
        <w:gridCol w:w="392"/>
        <w:gridCol w:w="133"/>
        <w:gridCol w:w="714"/>
        <w:gridCol w:w="130"/>
        <w:gridCol w:w="1043"/>
        <w:gridCol w:w="524"/>
        <w:gridCol w:w="419"/>
        <w:gridCol w:w="1528"/>
      </w:tblGrid>
      <w:tr w:rsidR="00092956" w:rsidRPr="00092956" w:rsidTr="00092956">
        <w:trPr>
          <w:trHeight w:val="877"/>
        </w:trPr>
        <w:tc>
          <w:tcPr>
            <w:tcW w:w="10522" w:type="dxa"/>
            <w:gridSpan w:val="15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56" w:rsidRPr="00092956" w:rsidRDefault="00092956" w:rsidP="0009295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36"/>
                <w:szCs w:val="36"/>
              </w:rPr>
            </w:pPr>
            <w:r w:rsidRPr="0009295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‘</w:t>
            </w:r>
            <w:r w:rsidRPr="0009295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6"/>
                <w:szCs w:val="36"/>
              </w:rPr>
              <w:t>바람골목</w:t>
            </w:r>
            <w:r w:rsidRPr="0009295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’ 7</w:t>
            </w:r>
            <w:r w:rsidRPr="0009295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6"/>
                <w:szCs w:val="36"/>
              </w:rPr>
              <w:t>인의</w:t>
            </w:r>
            <w:r w:rsidRPr="0009295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09295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6"/>
                <w:szCs w:val="36"/>
              </w:rPr>
              <w:t>레알창업</w:t>
            </w:r>
            <w:r w:rsidRPr="0009295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09295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6"/>
                <w:szCs w:val="36"/>
              </w:rPr>
              <w:t>프로젝트</w:t>
            </w:r>
            <w:r w:rsidRPr="0009295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09295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6"/>
                <w:szCs w:val="36"/>
              </w:rPr>
              <w:t>신청서</w:t>
            </w:r>
          </w:p>
        </w:tc>
      </w:tr>
      <w:tr w:rsidR="00092956" w:rsidRPr="00092956" w:rsidTr="00092956">
        <w:trPr>
          <w:trHeight w:val="741"/>
        </w:trPr>
        <w:tc>
          <w:tcPr>
            <w:tcW w:w="2391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56" w:rsidRPr="00092956" w:rsidRDefault="00092956" w:rsidP="0009295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 w:val="22"/>
              </w:rPr>
            </w:pPr>
            <w:r w:rsidRPr="00092956">
              <w:rPr>
                <w:rFonts w:ascii="굴림" w:eastAsia="맑은 고딕" w:hAnsi="굴림" w:cs="굴림"/>
                <w:color w:val="FF0000"/>
                <w:kern w:val="0"/>
                <w:sz w:val="24"/>
                <w:szCs w:val="24"/>
              </w:rPr>
              <w:t>신</w:t>
            </w:r>
            <w:r w:rsidRPr="00092956">
              <w:rPr>
                <w:rFonts w:ascii="굴림" w:eastAsia="맑은 고딕" w:hAnsi="굴림" w:cs="굴림"/>
                <w:color w:val="FF0000"/>
                <w:kern w:val="0"/>
                <w:sz w:val="24"/>
                <w:szCs w:val="24"/>
              </w:rPr>
              <w:t xml:space="preserve"> </w:t>
            </w:r>
            <w:r w:rsidRPr="00092956">
              <w:rPr>
                <w:rFonts w:ascii="굴림" w:eastAsia="맑은 고딕" w:hAnsi="굴림" w:cs="굴림"/>
                <w:color w:val="FF0000"/>
                <w:kern w:val="0"/>
                <w:sz w:val="24"/>
                <w:szCs w:val="24"/>
              </w:rPr>
              <w:t>청</w:t>
            </w:r>
            <w:r w:rsidRPr="00092956">
              <w:rPr>
                <w:rFonts w:ascii="굴림" w:eastAsia="맑은 고딕" w:hAnsi="굴림" w:cs="굴림"/>
                <w:color w:val="FF0000"/>
                <w:kern w:val="0"/>
                <w:sz w:val="24"/>
                <w:szCs w:val="24"/>
              </w:rPr>
              <w:t xml:space="preserve"> </w:t>
            </w:r>
            <w:r w:rsidRPr="00092956">
              <w:rPr>
                <w:rFonts w:ascii="굴림" w:eastAsia="맑은 고딕" w:hAnsi="굴림" w:cs="굴림"/>
                <w:color w:val="FF0000"/>
                <w:kern w:val="0"/>
                <w:sz w:val="24"/>
                <w:szCs w:val="24"/>
              </w:rPr>
              <w:t>인</w:t>
            </w:r>
          </w:p>
          <w:p w:rsidR="00092956" w:rsidRPr="00092956" w:rsidRDefault="00092956" w:rsidP="0009295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295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09295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사진필히첨부</w:t>
            </w:r>
            <w:r w:rsidRPr="0009295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03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56" w:rsidRPr="00092956" w:rsidRDefault="00092956" w:rsidP="0009295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9295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성</w:t>
            </w:r>
            <w:r w:rsidRPr="0009295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9295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명</w:t>
            </w:r>
          </w:p>
          <w:p w:rsidR="00092956" w:rsidRPr="00092956" w:rsidRDefault="00092956" w:rsidP="0009295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9295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팀</w:t>
            </w:r>
            <w:r w:rsidRPr="0009295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9295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명</w:t>
            </w:r>
          </w:p>
        </w:tc>
        <w:tc>
          <w:tcPr>
            <w:tcW w:w="1562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56" w:rsidRPr="00092956" w:rsidRDefault="00092956" w:rsidP="00092956">
            <w:pPr>
              <w:wordWrap/>
              <w:spacing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652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56" w:rsidRPr="00092956" w:rsidRDefault="00092956" w:rsidP="0009295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9295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연</w:t>
            </w:r>
            <w:r w:rsidRPr="0009295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9295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령</w:t>
            </w:r>
          </w:p>
        </w:tc>
        <w:tc>
          <w:tcPr>
            <w:tcW w:w="1369" w:type="dxa"/>
            <w:gridSpan w:val="4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56" w:rsidRPr="00092956" w:rsidRDefault="00092956" w:rsidP="0009295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92956">
              <w:rPr>
                <w:rFonts w:ascii="굴림" w:eastAsia="맑은 고딕" w:hAnsi="굴림" w:cs="굴림"/>
                <w:color w:val="FF0000"/>
                <w:kern w:val="0"/>
                <w:sz w:val="22"/>
              </w:rPr>
              <w:t>만</w:t>
            </w:r>
            <w:r w:rsidRPr="0009295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09295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세</w:t>
            </w:r>
          </w:p>
        </w:tc>
        <w:tc>
          <w:tcPr>
            <w:tcW w:w="1567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56" w:rsidRPr="00092956" w:rsidRDefault="00092956" w:rsidP="0009295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9295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1947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56" w:rsidRPr="00092956" w:rsidRDefault="00092956" w:rsidP="00092956">
            <w:pPr>
              <w:wordWrap/>
              <w:spacing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092956" w:rsidRPr="00092956" w:rsidTr="00092956">
        <w:trPr>
          <w:trHeight w:val="559"/>
        </w:trPr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92956" w:rsidRPr="00092956" w:rsidRDefault="00092956" w:rsidP="0009295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56" w:rsidRPr="00092956" w:rsidRDefault="00092956" w:rsidP="0009295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9295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현</w:t>
            </w:r>
            <w:r w:rsidRPr="0009295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9295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주</w:t>
            </w:r>
            <w:r w:rsidRPr="0009295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9295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소</w:t>
            </w:r>
          </w:p>
        </w:tc>
        <w:tc>
          <w:tcPr>
            <w:tcW w:w="7097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56" w:rsidRPr="00092956" w:rsidRDefault="00092956" w:rsidP="00092956">
            <w:pPr>
              <w:spacing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092956" w:rsidRPr="00092956" w:rsidTr="00092956">
        <w:trPr>
          <w:trHeight w:val="559"/>
        </w:trPr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92956" w:rsidRPr="00092956" w:rsidRDefault="00092956" w:rsidP="0009295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56" w:rsidRPr="00092956" w:rsidRDefault="00092956" w:rsidP="0009295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9295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연</w:t>
            </w:r>
            <w:r w:rsidRPr="0009295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9295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락</w:t>
            </w:r>
            <w:r w:rsidRPr="0009295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9295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처</w:t>
            </w:r>
          </w:p>
        </w:tc>
        <w:tc>
          <w:tcPr>
            <w:tcW w:w="19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56" w:rsidRPr="00092956" w:rsidRDefault="00092956" w:rsidP="00092956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9295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 )</w:t>
            </w: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56" w:rsidRPr="00092956" w:rsidRDefault="00092956" w:rsidP="0009295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9295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H</w:t>
            </w:r>
            <w:r w:rsidRPr="00092956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ㆍ</w:t>
            </w:r>
            <w:r w:rsidRPr="0009295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</w:t>
            </w:r>
          </w:p>
        </w:tc>
        <w:tc>
          <w:tcPr>
            <w:tcW w:w="18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56" w:rsidRPr="00092956" w:rsidRDefault="00092956" w:rsidP="00092956">
            <w:pPr>
              <w:spacing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56" w:rsidRPr="00092956" w:rsidRDefault="00092956" w:rsidP="0009295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9295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56" w:rsidRPr="00092956" w:rsidRDefault="00092956" w:rsidP="00092956">
            <w:pPr>
              <w:spacing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092956" w:rsidRPr="00092956" w:rsidTr="00092956">
        <w:trPr>
          <w:trHeight w:val="516"/>
        </w:trPr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92956" w:rsidRPr="00092956" w:rsidRDefault="00092956" w:rsidP="0009295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56" w:rsidRPr="00092956" w:rsidRDefault="00092956" w:rsidP="0009295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9295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최종학력</w:t>
            </w:r>
          </w:p>
        </w:tc>
        <w:tc>
          <w:tcPr>
            <w:tcW w:w="19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56" w:rsidRPr="00092956" w:rsidRDefault="00092956" w:rsidP="00092956">
            <w:pPr>
              <w:spacing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56" w:rsidRPr="00092956" w:rsidRDefault="00092956" w:rsidP="0009295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9295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현직업</w:t>
            </w:r>
          </w:p>
        </w:tc>
        <w:tc>
          <w:tcPr>
            <w:tcW w:w="36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56" w:rsidRPr="00092956" w:rsidRDefault="00092956" w:rsidP="0009295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092956" w:rsidRPr="00092956" w:rsidTr="00092956">
        <w:trPr>
          <w:trHeight w:val="854"/>
        </w:trPr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92956" w:rsidRPr="00092956" w:rsidRDefault="00092956" w:rsidP="0009295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56" w:rsidRPr="00092956" w:rsidRDefault="00092956" w:rsidP="0009295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9295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지원분야</w:t>
            </w:r>
          </w:p>
        </w:tc>
        <w:tc>
          <w:tcPr>
            <w:tcW w:w="7097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56" w:rsidRPr="00092956" w:rsidRDefault="00092956" w:rsidP="00092956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92956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092956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09295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소매점</w:t>
            </w:r>
            <w:r w:rsidRPr="0009295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92956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092956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09295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요식업</w:t>
            </w:r>
            <w:r w:rsidRPr="0009295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92956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092956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09295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주점</w:t>
            </w:r>
            <w:r w:rsidRPr="0009295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92956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092956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09295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아트상품판매</w:t>
            </w:r>
            <w:r w:rsidRPr="0009295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92956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092956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09295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음악팀</w:t>
            </w:r>
          </w:p>
          <w:p w:rsidR="00092956" w:rsidRPr="00092956" w:rsidRDefault="00092956" w:rsidP="00092956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92956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092956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09295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기타</w:t>
            </w:r>
            <w:r w:rsidRPr="0009295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9295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r w:rsidRPr="0009295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업종</w:t>
            </w:r>
            <w:r w:rsidRPr="0009295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9295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: )</w:t>
            </w:r>
          </w:p>
        </w:tc>
      </w:tr>
      <w:tr w:rsidR="00092956" w:rsidRPr="00092956" w:rsidTr="00092956">
        <w:trPr>
          <w:trHeight w:val="3118"/>
        </w:trPr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56" w:rsidRPr="00092956" w:rsidRDefault="00092956" w:rsidP="0009295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9295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지원사유</w:t>
            </w:r>
          </w:p>
          <w:p w:rsidR="00092956" w:rsidRPr="00092956" w:rsidRDefault="00092956" w:rsidP="0009295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9295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r w:rsidRPr="0009295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필요시칸을늘려서</w:t>
            </w:r>
            <w:r w:rsidRPr="0009295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9295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작성해주시기</w:t>
            </w:r>
            <w:r w:rsidRPr="0009295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9295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바랍니다</w:t>
            </w:r>
            <w:r w:rsidRPr="0009295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.)</w:t>
            </w:r>
          </w:p>
        </w:tc>
        <w:tc>
          <w:tcPr>
            <w:tcW w:w="8131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56" w:rsidRPr="00092956" w:rsidRDefault="00092956" w:rsidP="00092956">
            <w:pPr>
              <w:spacing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spacing w:val="-22"/>
                <w:kern w:val="0"/>
                <w:sz w:val="22"/>
              </w:rPr>
            </w:pPr>
          </w:p>
        </w:tc>
      </w:tr>
      <w:tr w:rsidR="00092956" w:rsidRPr="00092956" w:rsidTr="00092956">
        <w:trPr>
          <w:trHeight w:val="389"/>
        </w:trPr>
        <w:tc>
          <w:tcPr>
            <w:tcW w:w="23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56" w:rsidRPr="00092956" w:rsidRDefault="00092956" w:rsidP="0009295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9295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주요경력</w:t>
            </w:r>
          </w:p>
        </w:tc>
        <w:tc>
          <w:tcPr>
            <w:tcW w:w="1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56" w:rsidRPr="00092956" w:rsidRDefault="00092956" w:rsidP="0009295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9295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근무처</w:t>
            </w:r>
          </w:p>
        </w:tc>
        <w:tc>
          <w:tcPr>
            <w:tcW w:w="21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56" w:rsidRPr="00092956" w:rsidRDefault="00092956" w:rsidP="0009295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9295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근무기간</w:t>
            </w:r>
          </w:p>
        </w:tc>
        <w:tc>
          <w:tcPr>
            <w:tcW w:w="44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56" w:rsidRPr="00092956" w:rsidRDefault="00092956" w:rsidP="0009295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9295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근무내용</w:t>
            </w:r>
            <w:r w:rsidRPr="0009295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r w:rsidRPr="0009295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간략히</w:t>
            </w:r>
            <w:r w:rsidRPr="0009295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092956" w:rsidRPr="00092956" w:rsidTr="00092956">
        <w:trPr>
          <w:trHeight w:val="38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92956" w:rsidRPr="00092956" w:rsidRDefault="00092956" w:rsidP="0009295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56" w:rsidRPr="00092956" w:rsidRDefault="00092956" w:rsidP="00092956">
            <w:pPr>
              <w:spacing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1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56" w:rsidRPr="00092956" w:rsidRDefault="00092956" w:rsidP="00092956">
            <w:pPr>
              <w:spacing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44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56" w:rsidRPr="00092956" w:rsidRDefault="00092956" w:rsidP="00092956">
            <w:pPr>
              <w:wordWrap/>
              <w:spacing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092956" w:rsidRPr="00092956" w:rsidTr="00092956">
        <w:trPr>
          <w:trHeight w:val="38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92956" w:rsidRPr="00092956" w:rsidRDefault="00092956" w:rsidP="0009295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56" w:rsidRPr="00092956" w:rsidRDefault="00092956" w:rsidP="00092956">
            <w:pPr>
              <w:spacing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1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56" w:rsidRPr="00092956" w:rsidRDefault="00092956" w:rsidP="00092956">
            <w:pPr>
              <w:spacing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44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56" w:rsidRPr="00092956" w:rsidRDefault="00092956" w:rsidP="00092956">
            <w:pPr>
              <w:wordWrap/>
              <w:spacing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092956" w:rsidRPr="00092956" w:rsidTr="00092956">
        <w:trPr>
          <w:trHeight w:val="38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92956" w:rsidRPr="00092956" w:rsidRDefault="00092956" w:rsidP="0009295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56" w:rsidRPr="00092956" w:rsidRDefault="00092956" w:rsidP="00092956">
            <w:pPr>
              <w:spacing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1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56" w:rsidRPr="00092956" w:rsidRDefault="00092956" w:rsidP="00092956">
            <w:pPr>
              <w:spacing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44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56" w:rsidRPr="00092956" w:rsidRDefault="00092956" w:rsidP="00092956">
            <w:pPr>
              <w:wordWrap/>
              <w:spacing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092956" w:rsidRPr="00092956" w:rsidTr="00092956">
        <w:trPr>
          <w:trHeight w:val="38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92956" w:rsidRPr="00092956" w:rsidRDefault="00092956" w:rsidP="0009295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56" w:rsidRPr="00092956" w:rsidRDefault="00092956" w:rsidP="00092956">
            <w:pPr>
              <w:spacing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1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56" w:rsidRPr="00092956" w:rsidRDefault="00092956" w:rsidP="00092956">
            <w:pPr>
              <w:spacing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44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56" w:rsidRPr="00092956" w:rsidRDefault="00092956" w:rsidP="00092956">
            <w:pPr>
              <w:wordWrap/>
              <w:spacing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092956" w:rsidRPr="00092956" w:rsidTr="00092956">
        <w:trPr>
          <w:trHeight w:val="38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92956" w:rsidRPr="00092956" w:rsidRDefault="00092956" w:rsidP="0009295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56" w:rsidRPr="00092956" w:rsidRDefault="00092956" w:rsidP="00092956">
            <w:pPr>
              <w:spacing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1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56" w:rsidRPr="00092956" w:rsidRDefault="00092956" w:rsidP="00092956">
            <w:pPr>
              <w:spacing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44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56" w:rsidRPr="00092956" w:rsidRDefault="00092956" w:rsidP="00092956">
            <w:pPr>
              <w:wordWrap/>
              <w:spacing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092956" w:rsidRPr="00092956" w:rsidTr="00092956">
        <w:trPr>
          <w:trHeight w:val="616"/>
        </w:trPr>
        <w:tc>
          <w:tcPr>
            <w:tcW w:w="23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56" w:rsidRPr="00092956" w:rsidRDefault="00092956" w:rsidP="0009295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9295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창</w:t>
            </w:r>
            <w:r w:rsidRPr="0009295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9295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업</w:t>
            </w:r>
          </w:p>
          <w:p w:rsidR="00092956" w:rsidRPr="00092956" w:rsidRDefault="00092956" w:rsidP="0009295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9295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아</w:t>
            </w:r>
            <w:r w:rsidRPr="0009295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9295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이</w:t>
            </w:r>
            <w:r w:rsidRPr="0009295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9295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템</w:t>
            </w:r>
          </w:p>
        </w:tc>
        <w:tc>
          <w:tcPr>
            <w:tcW w:w="2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56" w:rsidRPr="00092956" w:rsidRDefault="00092956" w:rsidP="0009295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9295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업</w:t>
            </w:r>
            <w:r w:rsidRPr="0009295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9295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종</w:t>
            </w:r>
            <w:r w:rsidRPr="0009295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9295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/ </w:t>
            </w:r>
            <w:r w:rsidRPr="0009295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품</w:t>
            </w:r>
            <w:r w:rsidRPr="0009295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9295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목</w:t>
            </w:r>
          </w:p>
        </w:tc>
        <w:tc>
          <w:tcPr>
            <w:tcW w:w="607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56" w:rsidRPr="00092956" w:rsidRDefault="00092956" w:rsidP="00092956">
            <w:pPr>
              <w:spacing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092956" w:rsidRPr="00092956" w:rsidTr="00092956">
        <w:trPr>
          <w:trHeight w:val="66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92956" w:rsidRPr="00092956" w:rsidRDefault="00092956" w:rsidP="0009295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56" w:rsidRPr="00092956" w:rsidRDefault="00092956" w:rsidP="00092956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22"/>
                <w:kern w:val="0"/>
                <w:sz w:val="22"/>
              </w:rPr>
            </w:pPr>
            <w:r w:rsidRPr="00092956">
              <w:rPr>
                <w:rFonts w:ascii="굴림" w:eastAsia="맑은 고딕" w:hAnsi="굴림" w:cs="굴림"/>
                <w:color w:val="000000"/>
                <w:spacing w:val="22"/>
                <w:kern w:val="0"/>
                <w:sz w:val="22"/>
              </w:rPr>
              <w:t>아이템간략설명</w:t>
            </w:r>
          </w:p>
        </w:tc>
        <w:tc>
          <w:tcPr>
            <w:tcW w:w="607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56" w:rsidRPr="00092956" w:rsidRDefault="00092956" w:rsidP="00092956">
            <w:pPr>
              <w:wordWrap/>
              <w:spacing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092956" w:rsidRPr="00092956" w:rsidTr="00092956">
        <w:trPr>
          <w:trHeight w:val="616"/>
        </w:trPr>
        <w:tc>
          <w:tcPr>
            <w:tcW w:w="23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56" w:rsidRPr="00092956" w:rsidRDefault="00092956" w:rsidP="0009295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9295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마케팅사항</w:t>
            </w:r>
          </w:p>
          <w:p w:rsidR="00092956" w:rsidRPr="00092956" w:rsidRDefault="00092956" w:rsidP="0009295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9295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r w:rsidRPr="0009295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창업시마케팅간략계획</w:t>
            </w:r>
            <w:r w:rsidRPr="0009295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2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56" w:rsidRPr="00092956" w:rsidRDefault="00092956" w:rsidP="0009295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092956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</w:rPr>
              <w:t>온라인</w:t>
            </w:r>
          </w:p>
        </w:tc>
        <w:tc>
          <w:tcPr>
            <w:tcW w:w="607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56" w:rsidRPr="00092956" w:rsidRDefault="00092956" w:rsidP="00092956">
            <w:pPr>
              <w:wordWrap/>
              <w:spacing w:line="384" w:lineRule="auto"/>
              <w:jc w:val="righ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092956" w:rsidRPr="00092956" w:rsidTr="00092956">
        <w:trPr>
          <w:trHeight w:val="61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92956" w:rsidRPr="00092956" w:rsidRDefault="00092956" w:rsidP="0009295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56" w:rsidRPr="00092956" w:rsidRDefault="00092956" w:rsidP="0009295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9295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SNS</w:t>
            </w:r>
          </w:p>
        </w:tc>
        <w:tc>
          <w:tcPr>
            <w:tcW w:w="607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56" w:rsidRPr="00092956" w:rsidRDefault="00092956" w:rsidP="00092956">
            <w:pPr>
              <w:wordWrap/>
              <w:spacing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092956" w:rsidRPr="00092956" w:rsidTr="00092956">
        <w:trPr>
          <w:trHeight w:val="61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92956" w:rsidRPr="00092956" w:rsidRDefault="00092956" w:rsidP="0009295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56" w:rsidRPr="00092956" w:rsidRDefault="00092956" w:rsidP="0009295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9295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기타마케팅</w:t>
            </w:r>
          </w:p>
        </w:tc>
        <w:tc>
          <w:tcPr>
            <w:tcW w:w="607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56" w:rsidRPr="00092956" w:rsidRDefault="00092956" w:rsidP="00092956">
            <w:pPr>
              <w:wordWrap/>
              <w:spacing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</w:tbl>
    <w:p w:rsidR="00092956" w:rsidRPr="00092956" w:rsidRDefault="00092956" w:rsidP="00092956">
      <w:pPr>
        <w:spacing w:line="576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0"/>
          <w:szCs w:val="30"/>
        </w:rPr>
      </w:pPr>
      <w:r w:rsidRPr="00092956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lastRenderedPageBreak/>
        <w:t>사업</w:t>
      </w:r>
      <w:r w:rsidRPr="00092956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092956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>추진</w:t>
      </w:r>
      <w:r w:rsidRPr="00092956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092956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>계획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48"/>
      </w:tblGrid>
      <w:tr w:rsidR="00092956" w:rsidRPr="00092956" w:rsidTr="00092956">
        <w:trPr>
          <w:trHeight w:val="596"/>
        </w:trPr>
        <w:tc>
          <w:tcPr>
            <w:tcW w:w="1014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56" w:rsidRPr="00092956" w:rsidRDefault="00092956" w:rsidP="00092956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09295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사업목적</w:t>
            </w:r>
            <w:r w:rsidRPr="0009295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092956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(</w:t>
            </w:r>
            <w:r w:rsidRPr="00092956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창업업종선택</w:t>
            </w:r>
            <w:r w:rsidRPr="00092956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092956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사유</w:t>
            </w:r>
            <w:r w:rsidRPr="00092956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092956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및</w:t>
            </w:r>
            <w:r w:rsidRPr="00092956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092956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취지</w:t>
            </w:r>
            <w:r w:rsidRPr="00092956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</w:tr>
      <w:tr w:rsidR="00092956" w:rsidRPr="00092956" w:rsidTr="00092956">
        <w:trPr>
          <w:trHeight w:val="5067"/>
        </w:trPr>
        <w:tc>
          <w:tcPr>
            <w:tcW w:w="1014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56" w:rsidRPr="00092956" w:rsidRDefault="00092956" w:rsidP="00092956">
            <w:pPr>
              <w:spacing w:line="384" w:lineRule="auto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092956" w:rsidRPr="00092956" w:rsidTr="00092956">
        <w:trPr>
          <w:trHeight w:val="596"/>
        </w:trPr>
        <w:tc>
          <w:tcPr>
            <w:tcW w:w="1014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56" w:rsidRPr="00092956" w:rsidRDefault="00092956" w:rsidP="00092956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092956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업종선택의</w:t>
            </w:r>
            <w:r w:rsidRPr="00092956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092956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성공</w:t>
            </w:r>
            <w:r w:rsidRPr="00092956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092956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타탕성</w:t>
            </w:r>
            <w:r w:rsidRPr="00092956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092956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제시</w:t>
            </w:r>
            <w:r w:rsidRPr="00092956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</w:tr>
      <w:tr w:rsidR="00092956" w:rsidRPr="00092956" w:rsidTr="00092956">
        <w:trPr>
          <w:trHeight w:val="6199"/>
        </w:trPr>
        <w:tc>
          <w:tcPr>
            <w:tcW w:w="1014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56" w:rsidRPr="00092956" w:rsidRDefault="00092956" w:rsidP="00092956">
            <w:pPr>
              <w:spacing w:line="384" w:lineRule="auto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</w:tbl>
    <w:p w:rsidR="00092956" w:rsidRDefault="00092956">
      <w:pPr>
        <w:rPr>
          <w:rFonts w:hint="eastAsia"/>
        </w:rPr>
      </w:pPr>
    </w:p>
    <w:p w:rsidR="00092956" w:rsidRDefault="00092956">
      <w:pPr>
        <w:rPr>
          <w:rFonts w:hint="eastAsia"/>
        </w:rPr>
      </w:pPr>
    </w:p>
    <w:p w:rsidR="00092956" w:rsidRDefault="00092956">
      <w:pPr>
        <w:rPr>
          <w:rFonts w:hint="eastAsia"/>
        </w:rPr>
      </w:pPr>
    </w:p>
    <w:p w:rsidR="00092956" w:rsidRDefault="00092956">
      <w:pPr>
        <w:rPr>
          <w:rFonts w:hint="eastAsia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48"/>
      </w:tblGrid>
      <w:tr w:rsidR="00092956" w:rsidRPr="00092956" w:rsidTr="00092956">
        <w:trPr>
          <w:trHeight w:val="789"/>
        </w:trPr>
        <w:tc>
          <w:tcPr>
            <w:tcW w:w="1014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56" w:rsidRPr="00092956" w:rsidRDefault="00092956" w:rsidP="00092956">
            <w:pPr>
              <w:spacing w:line="312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09295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lastRenderedPageBreak/>
              <w:t>주변</w:t>
            </w:r>
            <w:r w:rsidRPr="0009295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09295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경쟁업체</w:t>
            </w:r>
            <w:r w:rsidRPr="0009295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09295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현황</w:t>
            </w:r>
            <w:r w:rsidRPr="0009295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09295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및</w:t>
            </w:r>
            <w:r w:rsidRPr="0009295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09295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시장조사에</w:t>
            </w:r>
            <w:r w:rsidRPr="0009295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09295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따른</w:t>
            </w:r>
            <w:r w:rsidRPr="0009295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092956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26"/>
                <w:szCs w:val="26"/>
              </w:rPr>
              <w:t>대응</w:t>
            </w:r>
            <w:r w:rsidRPr="0009295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전략</w:t>
            </w:r>
            <w:r w:rsidRPr="0009295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</w:p>
          <w:p w:rsidR="00092956" w:rsidRPr="00092956" w:rsidRDefault="00092956" w:rsidP="00092956">
            <w:pPr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09295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예상</w:t>
            </w:r>
            <w:r w:rsidRPr="0009295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09295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판매</w:t>
            </w:r>
            <w:r w:rsidRPr="0009295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09295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실적</w:t>
            </w:r>
            <w:r w:rsidRPr="0009295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09295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및</w:t>
            </w:r>
            <w:r w:rsidRPr="0009295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09295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계획</w:t>
            </w:r>
            <w:r w:rsidRPr="00092956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(</w:t>
            </w:r>
            <w:r w:rsidRPr="00092956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월평균</w:t>
            </w:r>
            <w:r w:rsidRPr="00092956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092956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예상매출액</w:t>
            </w:r>
            <w:r w:rsidRPr="00092956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092956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과</w:t>
            </w:r>
            <w:r w:rsidRPr="00092956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092956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월평균</w:t>
            </w:r>
            <w:r w:rsidRPr="00092956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092956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예상수익액</w:t>
            </w:r>
            <w:r w:rsidRPr="00092956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092956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산출</w:t>
            </w:r>
            <w:r w:rsidRPr="00092956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</w:tr>
      <w:tr w:rsidR="00092956" w:rsidRPr="00092956" w:rsidTr="00092956">
        <w:trPr>
          <w:trHeight w:val="3237"/>
        </w:trPr>
        <w:tc>
          <w:tcPr>
            <w:tcW w:w="1014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56" w:rsidRPr="00092956" w:rsidRDefault="00092956" w:rsidP="00092956">
            <w:pPr>
              <w:spacing w:line="312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92956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>예시</w:t>
            </w:r>
            <w:r w:rsidRPr="00092956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) </w:t>
            </w:r>
            <w:r w:rsidRPr="00092956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092956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기간단위</w:t>
            </w:r>
            <w:r w:rsidRPr="00092956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092956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: </w:t>
            </w:r>
            <w:r w:rsidRPr="00092956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월</w:t>
            </w:r>
            <w:r w:rsidRPr="00092956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1"/>
              <w:gridCol w:w="1554"/>
              <w:gridCol w:w="1667"/>
              <w:gridCol w:w="1724"/>
              <w:gridCol w:w="2064"/>
            </w:tblGrid>
            <w:tr w:rsidR="00092956" w:rsidRPr="00092956">
              <w:trPr>
                <w:trHeight w:val="353"/>
              </w:trPr>
              <w:tc>
                <w:tcPr>
                  <w:tcW w:w="14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92956" w:rsidRPr="00092956" w:rsidRDefault="00092956" w:rsidP="0009295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092956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상품명</w:t>
                  </w:r>
                </w:p>
              </w:tc>
              <w:tc>
                <w:tcPr>
                  <w:tcW w:w="15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92956" w:rsidRPr="00092956" w:rsidRDefault="00092956" w:rsidP="0009295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092956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단위가격</w:t>
                  </w:r>
                </w:p>
              </w:tc>
              <w:tc>
                <w:tcPr>
                  <w:tcW w:w="16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92956" w:rsidRPr="00092956" w:rsidRDefault="00092956" w:rsidP="0009295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092956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판매량</w:t>
                  </w:r>
                </w:p>
              </w:tc>
              <w:tc>
                <w:tcPr>
                  <w:tcW w:w="17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92956" w:rsidRPr="00092956" w:rsidRDefault="00092956" w:rsidP="0009295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092956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일일매출액</w:t>
                  </w:r>
                </w:p>
              </w:tc>
              <w:tc>
                <w:tcPr>
                  <w:tcW w:w="20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92956" w:rsidRPr="00092956" w:rsidRDefault="00092956" w:rsidP="0009295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092956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월매출액</w:t>
                  </w:r>
                  <w:r w:rsidRPr="00092956">
                    <w:rPr>
                      <w:rFonts w:ascii="HCI Poppy" w:eastAsia="휴먼명조" w:hAnsi="굴림" w:cs="굴림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(25</w:t>
                  </w:r>
                  <w:r w:rsidRPr="00092956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일</w:t>
                  </w:r>
                  <w:r w:rsidRPr="00092956">
                    <w:rPr>
                      <w:rFonts w:ascii="HCI Poppy" w:eastAsia="휴먼명조" w:hAnsi="굴림" w:cs="굴림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)</w:t>
                  </w:r>
                </w:p>
              </w:tc>
            </w:tr>
            <w:tr w:rsidR="00092956" w:rsidRPr="00092956">
              <w:trPr>
                <w:trHeight w:val="353"/>
              </w:trPr>
              <w:tc>
                <w:tcPr>
                  <w:tcW w:w="14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92956" w:rsidRPr="00092956" w:rsidRDefault="00092956" w:rsidP="0009295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092956">
                    <w:rPr>
                      <w:rFonts w:ascii="굴림" w:eastAsia="휴먼명조" w:hAnsi="굴림" w:cs="굴림"/>
                      <w:color w:val="000000"/>
                      <w:kern w:val="0"/>
                      <w:sz w:val="24"/>
                      <w:szCs w:val="24"/>
                    </w:rPr>
                    <w:t>칼국수</w:t>
                  </w:r>
                </w:p>
              </w:tc>
              <w:tc>
                <w:tcPr>
                  <w:tcW w:w="15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92956" w:rsidRPr="00092956" w:rsidRDefault="00092956" w:rsidP="0009295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092956">
                    <w:rPr>
                      <w:rFonts w:ascii="HCI Poppy" w:eastAsia="휴먼명조" w:hAnsi="굴림" w:cs="굴림" w:hint="eastAsia"/>
                      <w:color w:val="000000"/>
                      <w:kern w:val="0"/>
                      <w:sz w:val="24"/>
                      <w:szCs w:val="24"/>
                    </w:rPr>
                    <w:t>3,000</w:t>
                  </w:r>
                  <w:r w:rsidRPr="00092956">
                    <w:rPr>
                      <w:rFonts w:ascii="굴림" w:eastAsia="휴먼명조" w:hAnsi="굴림" w:cs="굴림"/>
                      <w:color w:val="000000"/>
                      <w:kern w:val="0"/>
                      <w:sz w:val="24"/>
                      <w:szCs w:val="24"/>
                    </w:rPr>
                    <w:t>원</w:t>
                  </w:r>
                </w:p>
              </w:tc>
              <w:tc>
                <w:tcPr>
                  <w:tcW w:w="16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92956" w:rsidRPr="00092956" w:rsidRDefault="00092956" w:rsidP="0009295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092956">
                    <w:rPr>
                      <w:rFonts w:ascii="HCI Poppy" w:eastAsia="휴먼명조" w:hAnsi="굴림" w:cs="굴림" w:hint="eastAsia"/>
                      <w:color w:val="000000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17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92956" w:rsidRPr="00092956" w:rsidRDefault="00092956" w:rsidP="0009295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092956">
                    <w:rPr>
                      <w:rFonts w:ascii="HCI Poppy" w:eastAsia="휴먼명조" w:hAnsi="굴림" w:cs="굴림" w:hint="eastAsia"/>
                      <w:color w:val="000000"/>
                      <w:kern w:val="0"/>
                      <w:sz w:val="24"/>
                      <w:szCs w:val="24"/>
                    </w:rPr>
                    <w:t>750,000</w:t>
                  </w:r>
                  <w:r w:rsidRPr="00092956">
                    <w:rPr>
                      <w:rFonts w:ascii="굴림" w:eastAsia="휴먼명조" w:hAnsi="굴림" w:cs="굴림"/>
                      <w:color w:val="000000"/>
                      <w:kern w:val="0"/>
                      <w:sz w:val="24"/>
                      <w:szCs w:val="24"/>
                    </w:rPr>
                    <w:t>원</w:t>
                  </w:r>
                </w:p>
              </w:tc>
              <w:tc>
                <w:tcPr>
                  <w:tcW w:w="20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92956" w:rsidRPr="00092956" w:rsidRDefault="00092956" w:rsidP="0009295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092956">
                    <w:rPr>
                      <w:rFonts w:ascii="HCI Poppy" w:eastAsia="휴먼명조" w:hAnsi="굴림" w:cs="굴림" w:hint="eastAsia"/>
                      <w:color w:val="000000"/>
                      <w:kern w:val="0"/>
                      <w:sz w:val="24"/>
                      <w:szCs w:val="24"/>
                    </w:rPr>
                    <w:t>18,750,000</w:t>
                  </w:r>
                  <w:r w:rsidRPr="00092956">
                    <w:rPr>
                      <w:rFonts w:ascii="굴림" w:eastAsia="휴먼명조" w:hAnsi="굴림" w:cs="굴림"/>
                      <w:color w:val="000000"/>
                      <w:kern w:val="0"/>
                      <w:sz w:val="24"/>
                      <w:szCs w:val="24"/>
                    </w:rPr>
                    <w:t>원</w:t>
                  </w:r>
                </w:p>
              </w:tc>
            </w:tr>
          </w:tbl>
          <w:p w:rsidR="00092956" w:rsidRPr="00092956" w:rsidRDefault="00092956" w:rsidP="00092956">
            <w:pPr>
              <w:spacing w:line="384" w:lineRule="auto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:rsidR="00092956" w:rsidRPr="00092956" w:rsidRDefault="00092956" w:rsidP="00092956">
            <w:pPr>
              <w:spacing w:line="384" w:lineRule="auto"/>
              <w:textAlignment w:val="baseline"/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</w:pPr>
          </w:p>
          <w:p w:rsidR="00092956" w:rsidRPr="00092956" w:rsidRDefault="00092956" w:rsidP="00092956">
            <w:pPr>
              <w:spacing w:line="384" w:lineRule="auto"/>
              <w:textAlignment w:val="baseline"/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</w:pPr>
          </w:p>
          <w:p w:rsidR="00092956" w:rsidRPr="00092956" w:rsidRDefault="00092956" w:rsidP="00092956">
            <w:pPr>
              <w:spacing w:line="384" w:lineRule="auto"/>
              <w:textAlignment w:val="baseline"/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</w:pPr>
          </w:p>
          <w:p w:rsidR="00092956" w:rsidRPr="00092956" w:rsidRDefault="00092956" w:rsidP="00092956">
            <w:pPr>
              <w:spacing w:line="384" w:lineRule="auto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</w:tbl>
    <w:p w:rsidR="00092956" w:rsidRPr="00092956" w:rsidRDefault="00092956" w:rsidP="00092956">
      <w:pPr>
        <w:spacing w:line="528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0"/>
          <w:szCs w:val="30"/>
        </w:rPr>
      </w:pPr>
      <w:r w:rsidRPr="00092956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>사업</w:t>
      </w:r>
      <w:r w:rsidRPr="00092956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092956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>성공</w:t>
      </w:r>
      <w:r w:rsidRPr="00092956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092956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>전략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48"/>
      </w:tblGrid>
      <w:tr w:rsidR="00092956" w:rsidRPr="00092956" w:rsidTr="00092956">
        <w:trPr>
          <w:trHeight w:val="596"/>
        </w:trPr>
        <w:tc>
          <w:tcPr>
            <w:tcW w:w="1014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56" w:rsidRPr="00092956" w:rsidRDefault="00092956" w:rsidP="00092956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09295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홍보</w:t>
            </w:r>
            <w:r w:rsidRPr="0009295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09295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및</w:t>
            </w:r>
            <w:r w:rsidRPr="0009295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09295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판매</w:t>
            </w:r>
            <w:r w:rsidRPr="0009295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(</w:t>
            </w:r>
            <w:r w:rsidRPr="0009295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마케팅</w:t>
            </w:r>
            <w:r w:rsidRPr="0009295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) </w:t>
            </w:r>
            <w:r w:rsidRPr="0009295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전략</w:t>
            </w:r>
            <w:r w:rsidRPr="0009295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</w:tr>
      <w:tr w:rsidR="00092956" w:rsidRPr="00092956" w:rsidTr="00092956">
        <w:trPr>
          <w:trHeight w:val="3316"/>
        </w:trPr>
        <w:tc>
          <w:tcPr>
            <w:tcW w:w="1014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56" w:rsidRPr="00092956" w:rsidRDefault="00092956" w:rsidP="00092956">
            <w:pPr>
              <w:spacing w:line="384" w:lineRule="auto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092956" w:rsidRPr="00092956" w:rsidTr="00092956">
        <w:trPr>
          <w:trHeight w:val="599"/>
        </w:trPr>
        <w:tc>
          <w:tcPr>
            <w:tcW w:w="1014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56" w:rsidRPr="00092956" w:rsidRDefault="00092956" w:rsidP="00092956">
            <w:pPr>
              <w:spacing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09295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고객</w:t>
            </w:r>
            <w:r w:rsidRPr="0009295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09295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관리</w:t>
            </w:r>
            <w:r w:rsidRPr="0009295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09295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및</w:t>
            </w:r>
            <w:r w:rsidRPr="0009295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09295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영업</w:t>
            </w:r>
            <w:r w:rsidRPr="0009295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09295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방법</w:t>
            </w:r>
            <w:r w:rsidRPr="0009295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09295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제시</w:t>
            </w:r>
          </w:p>
        </w:tc>
      </w:tr>
      <w:tr w:rsidR="00092956" w:rsidRPr="00092956" w:rsidTr="00092956">
        <w:trPr>
          <w:trHeight w:val="2809"/>
        </w:trPr>
        <w:tc>
          <w:tcPr>
            <w:tcW w:w="1014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56" w:rsidRPr="00092956" w:rsidRDefault="00092956" w:rsidP="00092956">
            <w:pPr>
              <w:spacing w:line="384" w:lineRule="auto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</w:tbl>
    <w:p w:rsidR="00092956" w:rsidRDefault="00092956">
      <w:pPr>
        <w:rPr>
          <w:rFonts w:hint="eastAsia"/>
        </w:rPr>
      </w:pPr>
    </w:p>
    <w:p w:rsidR="00092956" w:rsidRDefault="00092956">
      <w:pPr>
        <w:rPr>
          <w:rFonts w:hint="eastAsia"/>
        </w:rPr>
      </w:pPr>
    </w:p>
    <w:p w:rsidR="00092956" w:rsidRPr="00092956" w:rsidRDefault="00092956" w:rsidP="00092956">
      <w:pPr>
        <w:spacing w:line="276" w:lineRule="auto"/>
        <w:rPr>
          <w:b/>
        </w:rPr>
      </w:pPr>
      <w:r w:rsidRPr="00092956">
        <w:rPr>
          <w:b/>
        </w:rPr>
        <w:lastRenderedPageBreak/>
        <w:t>[프로젝트 지원세부사항 안내]</w:t>
      </w:r>
    </w:p>
    <w:p w:rsidR="00092956" w:rsidRPr="00092956" w:rsidRDefault="00092956" w:rsidP="00092956">
      <w:pPr>
        <w:spacing w:line="276" w:lineRule="auto"/>
        <w:rPr>
          <w:b/>
        </w:rPr>
      </w:pPr>
    </w:p>
    <w:p w:rsidR="00092956" w:rsidRPr="00092956" w:rsidRDefault="00092956" w:rsidP="00092956">
      <w:pPr>
        <w:spacing w:line="276" w:lineRule="auto"/>
        <w:rPr>
          <w:b/>
        </w:rPr>
      </w:pPr>
      <w:r w:rsidRPr="00092956">
        <w:rPr>
          <w:b/>
        </w:rPr>
        <w:t>1. 프로젝트개요</w:t>
      </w:r>
    </w:p>
    <w:p w:rsidR="00092956" w:rsidRDefault="00092956" w:rsidP="00092956">
      <w:pPr>
        <w:spacing w:line="276" w:lineRule="auto"/>
      </w:pPr>
    </w:p>
    <w:p w:rsidR="00092956" w:rsidRDefault="00092956" w:rsidP="00092956">
      <w:pPr>
        <w:spacing w:line="276" w:lineRule="auto"/>
      </w:pPr>
      <w:r>
        <w:rPr>
          <w:rFonts w:hint="eastAsia"/>
        </w:rPr>
        <w:t>전주</w:t>
      </w:r>
      <w:r>
        <w:t xml:space="preserve"> 한옥마을 동문예술의 거리에 신축예정인 한국형 골목상가인 ‘바람골목’ 에서 7인의 창업자 선정하여 </w:t>
      </w:r>
    </w:p>
    <w:p w:rsidR="00092956" w:rsidRDefault="00092956" w:rsidP="00092956">
      <w:pPr>
        <w:spacing w:line="276" w:lineRule="auto"/>
      </w:pPr>
      <w:r>
        <w:rPr>
          <w:rFonts w:hint="eastAsia"/>
        </w:rPr>
        <w:t>‘책속의</w:t>
      </w:r>
      <w:r>
        <w:t xml:space="preserve"> 한줄’의 후원과함께 창업준비 부터 창업 후 1년 동안 무료로 상가를 제공하여 자신만의 아이템을 </w:t>
      </w:r>
    </w:p>
    <w:p w:rsidR="00092956" w:rsidRDefault="00092956" w:rsidP="00092956">
      <w:pPr>
        <w:spacing w:line="276" w:lineRule="auto"/>
      </w:pPr>
      <w:r>
        <w:rPr>
          <w:rFonts w:hint="eastAsia"/>
        </w:rPr>
        <w:t>가지고</w:t>
      </w:r>
      <w:r>
        <w:t xml:space="preserve"> ‘레알창업생존기’  에 참여할 청춘들을 모집합니다. (신축예정 : 2016년 3월예정)</w:t>
      </w:r>
    </w:p>
    <w:p w:rsidR="00092956" w:rsidRDefault="00092956" w:rsidP="00092956">
      <w:pPr>
        <w:spacing w:line="276" w:lineRule="auto"/>
      </w:pPr>
    </w:p>
    <w:p w:rsidR="00092956" w:rsidRDefault="00092956" w:rsidP="00092956">
      <w:pPr>
        <w:spacing w:line="276" w:lineRule="auto"/>
      </w:pPr>
      <w:r>
        <w:t xml:space="preserve"> 1) 대상위치 : 전주시 완산구 풍남동 1가 40-2번지 (전주한옥마을 동문예술의 거리 중심)</w:t>
      </w:r>
    </w:p>
    <w:p w:rsidR="00092956" w:rsidRDefault="00092956" w:rsidP="00092956">
      <w:pPr>
        <w:spacing w:line="276" w:lineRule="auto"/>
      </w:pPr>
      <w:r>
        <w:t xml:space="preserve"> 2) 대상건물 : ‘바람골목 상가’ 3층 7상가</w:t>
      </w:r>
    </w:p>
    <w:p w:rsidR="00092956" w:rsidRDefault="00092956" w:rsidP="00092956">
      <w:pPr>
        <w:spacing w:line="276" w:lineRule="auto"/>
      </w:pPr>
      <w:r>
        <w:t xml:space="preserve"> 3) 크기 : 5평 ~ 8평 (실평수기준)</w:t>
      </w:r>
    </w:p>
    <w:p w:rsidR="00092956" w:rsidRDefault="00092956" w:rsidP="00092956">
      <w:pPr>
        <w:spacing w:line="276" w:lineRule="auto"/>
      </w:pPr>
      <w:r>
        <w:t xml:space="preserve"> 4) 가능업종 : 소매업, 요식업, 일반음식점등(주류가능)</w:t>
      </w:r>
    </w:p>
    <w:p w:rsidR="00092956" w:rsidRDefault="00092956" w:rsidP="00092956">
      <w:pPr>
        <w:spacing w:line="276" w:lineRule="auto"/>
      </w:pPr>
      <w:r>
        <w:t xml:space="preserve"> 5) 유사참고 : 전주남부시장 청년몰, 경리단길</w:t>
      </w:r>
    </w:p>
    <w:p w:rsidR="00092956" w:rsidRDefault="00092956" w:rsidP="00092956">
      <w:pPr>
        <w:spacing w:line="276" w:lineRule="auto"/>
      </w:pPr>
    </w:p>
    <w:p w:rsidR="00092956" w:rsidRPr="00092956" w:rsidRDefault="00092956" w:rsidP="00092956">
      <w:pPr>
        <w:spacing w:line="276" w:lineRule="auto"/>
        <w:rPr>
          <w:b/>
        </w:rPr>
      </w:pPr>
    </w:p>
    <w:p w:rsidR="00092956" w:rsidRPr="00092956" w:rsidRDefault="00092956" w:rsidP="00092956">
      <w:pPr>
        <w:spacing w:line="276" w:lineRule="auto"/>
        <w:rPr>
          <w:b/>
        </w:rPr>
      </w:pPr>
      <w:r w:rsidRPr="00092956">
        <w:rPr>
          <w:b/>
        </w:rPr>
        <w:t>2. 지원사항 및 포상제도</w:t>
      </w:r>
    </w:p>
    <w:p w:rsidR="00092956" w:rsidRDefault="00092956" w:rsidP="00092956">
      <w:pPr>
        <w:spacing w:line="276" w:lineRule="auto"/>
      </w:pPr>
    </w:p>
    <w:p w:rsidR="00092956" w:rsidRDefault="00092956" w:rsidP="00092956">
      <w:pPr>
        <w:spacing w:line="276" w:lineRule="auto"/>
      </w:pPr>
      <w:r>
        <w:t xml:space="preserve"> 1) 창업준비지원  (창업상담, 세무회계교육, 운영컨설팅, 상권분석 및 전략 컨설팅)</w:t>
      </w:r>
    </w:p>
    <w:p w:rsidR="00092956" w:rsidRDefault="00092956" w:rsidP="00092956">
      <w:pPr>
        <w:spacing w:line="276" w:lineRule="auto"/>
      </w:pPr>
      <w:r>
        <w:t xml:space="preserve"> 2) 1년 동안 무보증금, 무월세, 수수료등 없음</w:t>
      </w:r>
    </w:p>
    <w:p w:rsidR="00092956" w:rsidRDefault="00092956" w:rsidP="00092956">
      <w:pPr>
        <w:spacing w:line="276" w:lineRule="auto"/>
      </w:pPr>
      <w:r>
        <w:t xml:space="preserve"> 3) 약 500만명이 접하는 ‘책속의 한줄’의 마케팅지원 (SNS을 통한 준비과정부터 매월 마케팅)</w:t>
      </w:r>
    </w:p>
    <w:p w:rsidR="00092956" w:rsidRDefault="00092956" w:rsidP="00092956">
      <w:pPr>
        <w:spacing w:line="276" w:lineRule="auto"/>
      </w:pPr>
      <w:r>
        <w:t xml:space="preserve"> 4) 분기별 우수 사업자에게 소정의 사업격려금 지급</w:t>
      </w:r>
    </w:p>
    <w:p w:rsidR="00092956" w:rsidRDefault="00092956" w:rsidP="00092956">
      <w:pPr>
        <w:spacing w:line="276" w:lineRule="auto"/>
      </w:pPr>
      <w:r>
        <w:t xml:space="preserve"> 5) 1년평가후 우수 사업자에게 무상사용 1년연장혜택 (무보증금, 무월세, 무수수료 1년연장)</w:t>
      </w:r>
    </w:p>
    <w:p w:rsidR="00092956" w:rsidRDefault="00092956" w:rsidP="00092956">
      <w:pPr>
        <w:spacing w:line="276" w:lineRule="auto"/>
      </w:pPr>
    </w:p>
    <w:p w:rsidR="00092956" w:rsidRPr="00092956" w:rsidRDefault="00092956" w:rsidP="00092956">
      <w:pPr>
        <w:spacing w:line="276" w:lineRule="auto"/>
        <w:rPr>
          <w:b/>
        </w:rPr>
      </w:pPr>
      <w:r w:rsidRPr="00092956">
        <w:rPr>
          <w:b/>
        </w:rPr>
        <w:t>3. 응시안내</w:t>
      </w:r>
    </w:p>
    <w:p w:rsidR="00092956" w:rsidRDefault="00092956" w:rsidP="00092956">
      <w:pPr>
        <w:spacing w:line="276" w:lineRule="auto"/>
      </w:pPr>
    </w:p>
    <w:p w:rsidR="00092956" w:rsidRDefault="00092956" w:rsidP="00092956">
      <w:pPr>
        <w:spacing w:line="276" w:lineRule="auto"/>
      </w:pPr>
      <w:r>
        <w:t xml:space="preserve"> 1) 응시자격 : 마음이 청춘이며 열정이 있는자 또는 팀 </w:t>
      </w:r>
    </w:p>
    <w:p w:rsidR="00092956" w:rsidRDefault="00092956" w:rsidP="00092956">
      <w:pPr>
        <w:spacing w:line="276" w:lineRule="auto"/>
      </w:pPr>
      <w:r>
        <w:t xml:space="preserve"> 2) 응시방법 : 서류제출 (이메일로만 서류는 받습니다.) niceshot3931@naver.com</w:t>
      </w:r>
    </w:p>
    <w:p w:rsidR="00092956" w:rsidRDefault="00092956" w:rsidP="00092956">
      <w:pPr>
        <w:spacing w:line="276" w:lineRule="auto"/>
      </w:pPr>
      <w:r>
        <w:t xml:space="preserve"> 3) 제출서류 : 지원서, 사업계획서 (첨부양식 참조) </w:t>
      </w:r>
    </w:p>
    <w:p w:rsidR="00092956" w:rsidRDefault="00092956" w:rsidP="00092956">
      <w:pPr>
        <w:spacing w:line="276" w:lineRule="auto"/>
      </w:pPr>
      <w:r>
        <w:t xml:space="preserve"> 4) 응시기한 : 서류접수 2015년 11월 23일까지</w:t>
      </w:r>
    </w:p>
    <w:p w:rsidR="00092956" w:rsidRDefault="00092956" w:rsidP="00092956">
      <w:pPr>
        <w:spacing w:line="276" w:lineRule="auto"/>
      </w:pPr>
      <w:r>
        <w:t xml:space="preserve"> 5) 선발절차 : 서류통과후 개별 최종면접 일정통보</w:t>
      </w:r>
    </w:p>
    <w:p w:rsidR="00092956" w:rsidRDefault="00092956" w:rsidP="00092956">
      <w:pPr>
        <w:spacing w:line="276" w:lineRule="auto"/>
      </w:pPr>
      <w:r>
        <w:t xml:space="preserve"> 6) 모집분야 : 일반소매점, 요식업, 음식점, 술집등 5개 상가배정, 예술가의 아트상품판매점은</w:t>
      </w:r>
    </w:p>
    <w:p w:rsidR="00092956" w:rsidRDefault="00092956" w:rsidP="00092956">
      <w:pPr>
        <w:spacing w:line="276" w:lineRule="auto"/>
      </w:pPr>
      <w:r>
        <w:t xml:space="preserve">              스튜디오 1개 (2~5인 또는 팀별 선발), 음악공연 스튜디오 1개 (2~5개팀 선발)</w:t>
      </w:r>
    </w:p>
    <w:p w:rsidR="00092956" w:rsidRPr="00092956" w:rsidRDefault="00092956" w:rsidP="00092956">
      <w:pPr>
        <w:spacing w:line="276" w:lineRule="auto"/>
        <w:rPr>
          <w:b/>
        </w:rPr>
      </w:pPr>
    </w:p>
    <w:p w:rsidR="00092956" w:rsidRPr="00092956" w:rsidRDefault="00092956" w:rsidP="00092956">
      <w:pPr>
        <w:spacing w:line="276" w:lineRule="auto"/>
        <w:rPr>
          <w:b/>
        </w:rPr>
      </w:pPr>
      <w:r w:rsidRPr="00092956">
        <w:rPr>
          <w:b/>
        </w:rPr>
        <w:t>4. 프로젝트 세부사항</w:t>
      </w:r>
    </w:p>
    <w:p w:rsidR="00092956" w:rsidRDefault="00092956" w:rsidP="00092956">
      <w:pPr>
        <w:spacing w:line="276" w:lineRule="auto"/>
      </w:pPr>
    </w:p>
    <w:p w:rsidR="00092956" w:rsidRDefault="00092956" w:rsidP="00092956">
      <w:pPr>
        <w:spacing w:line="276" w:lineRule="auto"/>
      </w:pPr>
      <w:r>
        <w:t>1) ‘책속의한줄’의 매월 정기적 마케팅과 지속적 인터뷰 및 SNS 활동을 통하여 모여진 정보는 1년뒤</w:t>
      </w:r>
    </w:p>
    <w:p w:rsidR="00092956" w:rsidRDefault="00092956" w:rsidP="00092956">
      <w:pPr>
        <w:spacing w:line="276" w:lineRule="auto"/>
      </w:pPr>
      <w:r>
        <w:t xml:space="preserve">     ‘청춘들의 레알 창업생존기’(가칭) 라는 책으로 출판됨</w:t>
      </w:r>
    </w:p>
    <w:p w:rsidR="00092956" w:rsidRDefault="00092956" w:rsidP="00092956">
      <w:pPr>
        <w:spacing w:line="276" w:lineRule="auto"/>
      </w:pPr>
    </w:p>
    <w:p w:rsidR="00092956" w:rsidRDefault="00092956" w:rsidP="00092956">
      <w:pPr>
        <w:spacing w:line="276" w:lineRule="auto"/>
      </w:pPr>
      <w:r>
        <w:lastRenderedPageBreak/>
        <w:t>2) 선발된 인원 및 팀은 평일 1일초과 휴업불가, 금토일 휴업불가 (3아웃제 적용, 부득이한 경우 사전승인)</w:t>
      </w:r>
    </w:p>
    <w:p w:rsidR="00092956" w:rsidRDefault="00092956" w:rsidP="00092956">
      <w:pPr>
        <w:spacing w:line="276" w:lineRule="auto"/>
      </w:pPr>
    </w:p>
    <w:p w:rsidR="00092956" w:rsidRDefault="00092956" w:rsidP="00092956">
      <w:pPr>
        <w:spacing w:line="276" w:lineRule="auto"/>
      </w:pPr>
      <w:r>
        <w:t>3) 분기별 사업평가 및 매월 세미나 참여</w:t>
      </w:r>
    </w:p>
    <w:p w:rsidR="00092956" w:rsidRDefault="00092956" w:rsidP="00092956">
      <w:pPr>
        <w:spacing w:line="276" w:lineRule="auto"/>
      </w:pPr>
    </w:p>
    <w:p w:rsidR="00092956" w:rsidRDefault="00092956" w:rsidP="00092956">
      <w:pPr>
        <w:spacing w:line="276" w:lineRule="auto"/>
      </w:pPr>
      <w:r>
        <w:t>4) 프로젝트 진행시 의무사항</w:t>
      </w:r>
    </w:p>
    <w:p w:rsidR="00092956" w:rsidRDefault="00092956" w:rsidP="00092956">
      <w:pPr>
        <w:spacing w:line="276" w:lineRule="auto"/>
      </w:pPr>
      <w:r>
        <w:t xml:space="preserve">   ① 선발인원 모두 7인의 창업 생존기의 멤버로서 공동의 옥상장사꾼몰을 활성하기위한 개별 직책을</w:t>
      </w:r>
    </w:p>
    <w:p w:rsidR="00092956" w:rsidRDefault="00092956" w:rsidP="00092956">
      <w:pPr>
        <w:spacing w:line="276" w:lineRule="auto"/>
      </w:pPr>
      <w:r>
        <w:t xml:space="preserve">      맡아야함 (예: 행사담당, 마케팅담당등)</w:t>
      </w:r>
    </w:p>
    <w:p w:rsidR="00092956" w:rsidRDefault="00092956" w:rsidP="00092956">
      <w:pPr>
        <w:spacing w:line="276" w:lineRule="auto"/>
      </w:pPr>
      <w:r>
        <w:t xml:space="preserve">   ② 바람골목에서 이루어지는 다양한 행사 (바람골목 공연/ 야시장등) 기획 및 참여 – 발생수익 진행팀 지급</w:t>
      </w:r>
    </w:p>
    <w:p w:rsidR="00092956" w:rsidRPr="00092956" w:rsidRDefault="00092956" w:rsidP="00092956">
      <w:pPr>
        <w:spacing w:line="276" w:lineRule="auto"/>
      </w:pPr>
      <w:r>
        <w:t xml:space="preserve">   ③ 음악공연팀은 공연기획 및 직접공연 (버스킹팀 선발 및 관리등) - 발생수익은 전액 공연팀으로 지급됨</w:t>
      </w:r>
    </w:p>
    <w:p w:rsidR="00092956" w:rsidRPr="00092956" w:rsidRDefault="00092956">
      <w:pPr>
        <w:spacing w:line="276" w:lineRule="auto"/>
      </w:pPr>
    </w:p>
    <w:sectPr w:rsidR="00092956" w:rsidRPr="00092956" w:rsidSect="00EF7A5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0C3" w:rsidRDefault="004970C3" w:rsidP="00092956">
      <w:r>
        <w:separator/>
      </w:r>
    </w:p>
  </w:endnote>
  <w:endnote w:type="continuationSeparator" w:id="1">
    <w:p w:rsidR="004970C3" w:rsidRDefault="004970C3" w:rsidP="00092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0C3" w:rsidRDefault="004970C3" w:rsidP="00092956">
      <w:r>
        <w:separator/>
      </w:r>
    </w:p>
  </w:footnote>
  <w:footnote w:type="continuationSeparator" w:id="1">
    <w:p w:rsidR="004970C3" w:rsidRDefault="004970C3" w:rsidP="000929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7A5B"/>
    <w:rsid w:val="00092956"/>
    <w:rsid w:val="003D1E7F"/>
    <w:rsid w:val="004970C3"/>
    <w:rsid w:val="006A22FA"/>
    <w:rsid w:val="007F4729"/>
    <w:rsid w:val="008D7CD4"/>
    <w:rsid w:val="00AB1E7F"/>
    <w:rsid w:val="00B1327C"/>
    <w:rsid w:val="00DE61FF"/>
    <w:rsid w:val="00EF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F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F7A5B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EF7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EF7A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09295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092956"/>
  </w:style>
  <w:style w:type="paragraph" w:styleId="a6">
    <w:name w:val="footer"/>
    <w:basedOn w:val="a"/>
    <w:link w:val="Char1"/>
    <w:uiPriority w:val="99"/>
    <w:semiHidden/>
    <w:unhideWhenUsed/>
    <w:rsid w:val="0009295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0929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ativ</dc:creator>
  <cp:lastModifiedBy>ativ</cp:lastModifiedBy>
  <cp:revision>2</cp:revision>
  <dcterms:created xsi:type="dcterms:W3CDTF">2015-10-20T14:05:00Z</dcterms:created>
  <dcterms:modified xsi:type="dcterms:W3CDTF">2015-10-20T14:05:00Z</dcterms:modified>
</cp:coreProperties>
</file>